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2B7EFC">
        <w:rPr>
          <w:rFonts w:ascii="Times New Roman" w:hAnsi="Times New Roman" w:cs="Times New Roman"/>
          <w:b/>
        </w:rPr>
        <w:t>2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8906B1" w:rsidRPr="005670D8" w:rsidRDefault="00414941" w:rsidP="00E31E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W w:w="9975" w:type="dxa"/>
        <w:tblInd w:w="108" w:type="dxa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851"/>
        <w:gridCol w:w="992"/>
        <w:gridCol w:w="1102"/>
        <w:gridCol w:w="1371"/>
      </w:tblGrid>
      <w:tr w:rsidR="00E31EEB" w:rsidRPr="00E26F19" w:rsidTr="00AF4780">
        <w:trPr>
          <w:trHeight w:val="9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B20792" w:rsidRDefault="00E31EEB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B20792" w:rsidRDefault="00E26F19" w:rsidP="00E26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Артикул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1FF" w:rsidRPr="00B20792" w:rsidRDefault="00E401FF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  <w:p w:rsidR="00E26F19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(антифриз и масла</w:t>
            </w:r>
            <w:r w:rsidR="00E401FF" w:rsidRPr="00B2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для тракторов </w:t>
            </w:r>
            <w:r w:rsidR="00E401FF" w:rsidRPr="00B2079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CASE</w:t>
            </w:r>
            <w:r w:rsidR="00E401FF" w:rsidRPr="00B2079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B20792" w:rsidRDefault="00E26F19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измер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6F19" w:rsidRPr="00B20792" w:rsidRDefault="00E26F19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B20792" w:rsidRDefault="00E26F19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</w:t>
            </w:r>
            <w:proofErr w:type="spellStart"/>
            <w:proofErr w:type="gramStart"/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6F19" w:rsidRPr="00B20792" w:rsidRDefault="00E26F19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Сумма, </w:t>
            </w:r>
            <w:proofErr w:type="spellStart"/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2B7EFC" w:rsidRPr="00E26F19" w:rsidTr="00AF478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Антифриз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Антифриз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140,25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22</w:t>
            </w:r>
            <w:r w:rsidR="00447FE8" w:rsidRPr="00B20792">
              <w:rPr>
                <w:rFonts w:ascii="Times New Roman" w:hAnsi="Times New Roman" w:cs="Times New Roman"/>
              </w:rPr>
              <w:t> </w:t>
            </w:r>
            <w:r w:rsidRPr="00B20792">
              <w:rPr>
                <w:rFonts w:ascii="Times New Roman" w:hAnsi="Times New Roman" w:cs="Times New Roman"/>
              </w:rPr>
              <w:t>440</w:t>
            </w:r>
            <w:r w:rsidR="00447FE8" w:rsidRPr="00B20792">
              <w:rPr>
                <w:rFonts w:ascii="Times New Roman" w:hAnsi="Times New Roman" w:cs="Times New Roman"/>
              </w:rPr>
              <w:t>,00</w:t>
            </w:r>
          </w:p>
        </w:tc>
      </w:tr>
      <w:tr w:rsidR="002B7EFC" w:rsidRPr="00E26F19" w:rsidTr="00AF478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5F64" w:rsidRPr="00255F64" w:rsidRDefault="00255F64" w:rsidP="00255F6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55F64">
              <w:rPr>
                <w:rFonts w:ascii="Times New Roman" w:hAnsi="Times New Roman" w:cs="Times New Roman"/>
                <w:lang w:val="en-US"/>
              </w:rPr>
              <w:t>Масло</w:t>
            </w:r>
            <w:proofErr w:type="spellEnd"/>
            <w:r w:rsidRPr="00255F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55F64">
              <w:rPr>
                <w:rFonts w:ascii="Times New Roman" w:hAnsi="Times New Roman" w:cs="Times New Roman"/>
                <w:lang w:val="en-US"/>
              </w:rPr>
              <w:t>Hy</w:t>
            </w:r>
            <w:proofErr w:type="spellEnd"/>
            <w:r w:rsidRPr="00255F64">
              <w:rPr>
                <w:rFonts w:ascii="Times New Roman" w:hAnsi="Times New Roman" w:cs="Times New Roman"/>
                <w:lang w:val="en-US"/>
              </w:rPr>
              <w:t>-Tran Ultra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B20792">
              <w:rPr>
                <w:rFonts w:ascii="Times New Roman" w:hAnsi="Times New Roman" w:cs="Times New Roman"/>
              </w:rPr>
              <w:t>гидравл</w:t>
            </w:r>
            <w:proofErr w:type="spellEnd"/>
            <w:r w:rsidRPr="00B20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бочка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AF4780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47 550,00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7EFC" w:rsidRPr="00B20792" w:rsidRDefault="00AF4780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570 600,00</w:t>
            </w:r>
          </w:p>
        </w:tc>
      </w:tr>
      <w:tr w:rsidR="002B7EFC" w:rsidRPr="00E26F19" w:rsidTr="00255F64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55F64" w:rsidP="00255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r w:rsidR="002B7EFC"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55F64" w:rsidP="00255F64">
            <w:pPr>
              <w:rPr>
                <w:rFonts w:ascii="Times New Roman" w:hAnsi="Times New Roman" w:cs="Times New Roman"/>
              </w:rPr>
            </w:pPr>
            <w:r w:rsidRPr="00255F64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255F64">
              <w:rPr>
                <w:rFonts w:ascii="Times New Roman" w:hAnsi="Times New Roman" w:cs="Times New Roman"/>
              </w:rPr>
              <w:t>Nexplore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B20792">
              <w:rPr>
                <w:rFonts w:ascii="Times New Roman" w:hAnsi="Times New Roman" w:cs="Times New Roman"/>
              </w:rPr>
              <w:t>гидротрансмисионное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бочка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AF4780" w:rsidP="00255F6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0792">
              <w:rPr>
                <w:rFonts w:ascii="Times New Roman" w:hAnsi="Times New Roman" w:cs="Times New Roman"/>
              </w:rPr>
              <w:t>43 800,00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7EFC" w:rsidRPr="00B20792" w:rsidRDefault="00AF4780" w:rsidP="00255F6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0792">
              <w:rPr>
                <w:rFonts w:ascii="Times New Roman" w:hAnsi="Times New Roman" w:cs="Times New Roman"/>
              </w:rPr>
              <w:t>43 800,00</w:t>
            </w:r>
          </w:p>
        </w:tc>
      </w:tr>
      <w:tr w:rsidR="002B7EFC" w:rsidRPr="00E26F19" w:rsidTr="00255F64">
        <w:trPr>
          <w:trHeight w:val="72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rPr>
                <w:rFonts w:ascii="Times New Roman" w:hAnsi="Times New Roman" w:cs="Times New Roman"/>
                <w:lang w:val="en-US"/>
              </w:rPr>
            </w:pPr>
            <w:r w:rsidRPr="00B20792">
              <w:rPr>
                <w:rFonts w:ascii="Times New Roman" w:hAnsi="Times New Roman" w:cs="Times New Roman"/>
              </w:rPr>
              <w:t>Масло</w:t>
            </w:r>
            <w:r w:rsidRPr="00B207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20792">
              <w:rPr>
                <w:rFonts w:ascii="Times New Roman" w:hAnsi="Times New Roman" w:cs="Times New Roman"/>
                <w:lang w:val="en-US"/>
              </w:rPr>
              <w:t>Akcela</w:t>
            </w:r>
            <w:proofErr w:type="spellEnd"/>
            <w:r w:rsidRPr="00B20792">
              <w:rPr>
                <w:rFonts w:ascii="Times New Roman" w:hAnsi="Times New Roman" w:cs="Times New Roman"/>
                <w:lang w:val="en-US"/>
              </w:rPr>
              <w:t xml:space="preserve"> №1 Engine Oil 15W40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Масло моторное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бочка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0792">
              <w:rPr>
                <w:rFonts w:ascii="Times New Roman" w:hAnsi="Times New Roman" w:cs="Times New Roman"/>
              </w:rPr>
              <w:t>48</w:t>
            </w:r>
            <w:r w:rsidR="00447FE8" w:rsidRPr="00B20792">
              <w:rPr>
                <w:rFonts w:ascii="Times New Roman" w:hAnsi="Times New Roman" w:cs="Times New Roman"/>
              </w:rPr>
              <w:t> </w:t>
            </w:r>
            <w:r w:rsidRPr="00B20792">
              <w:rPr>
                <w:rFonts w:ascii="Times New Roman" w:hAnsi="Times New Roman" w:cs="Times New Roman"/>
              </w:rPr>
              <w:t>750</w:t>
            </w:r>
            <w:r w:rsidR="00447FE8" w:rsidRPr="00B2079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487</w:t>
            </w:r>
            <w:r w:rsidR="00447FE8" w:rsidRPr="00B20792">
              <w:rPr>
                <w:rFonts w:ascii="Times New Roman" w:hAnsi="Times New Roman" w:cs="Times New Roman"/>
              </w:rPr>
              <w:t> </w:t>
            </w:r>
            <w:r w:rsidRPr="00B20792">
              <w:rPr>
                <w:rFonts w:ascii="Times New Roman" w:hAnsi="Times New Roman" w:cs="Times New Roman"/>
              </w:rPr>
              <w:t>500</w:t>
            </w:r>
            <w:r w:rsidR="00447FE8" w:rsidRPr="00B20792">
              <w:rPr>
                <w:rFonts w:ascii="Times New Roman" w:hAnsi="Times New Roman" w:cs="Times New Roman"/>
              </w:rPr>
              <w:t>,00</w:t>
            </w:r>
          </w:p>
        </w:tc>
      </w:tr>
      <w:tr w:rsidR="002B7EFC" w:rsidRPr="00E26F19" w:rsidTr="00AF478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rPr>
                <w:rFonts w:ascii="Times New Roman" w:hAnsi="Times New Roman" w:cs="Times New Roman"/>
                <w:lang w:val="en-US"/>
              </w:rPr>
            </w:pPr>
            <w:r w:rsidRPr="00B20792">
              <w:rPr>
                <w:rFonts w:ascii="Times New Roman" w:hAnsi="Times New Roman" w:cs="Times New Roman"/>
              </w:rPr>
              <w:t>Масло</w:t>
            </w:r>
            <w:r w:rsidRPr="00B20792">
              <w:rPr>
                <w:rFonts w:ascii="Times New Roman" w:hAnsi="Times New Roman" w:cs="Times New Roman"/>
                <w:lang w:val="en-US"/>
              </w:rPr>
              <w:t xml:space="preserve"> Gear 135H EP 85W140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масло трансмиссионное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бочка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AF4780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48 450,00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96</w:t>
            </w:r>
            <w:r w:rsidR="00AF4780" w:rsidRPr="00B20792">
              <w:rPr>
                <w:rFonts w:ascii="Times New Roman" w:hAnsi="Times New Roman" w:cs="Times New Roman"/>
              </w:rPr>
              <w:t> </w:t>
            </w:r>
            <w:r w:rsidRPr="00B20792">
              <w:rPr>
                <w:rFonts w:ascii="Times New Roman" w:hAnsi="Times New Roman" w:cs="Times New Roman"/>
              </w:rPr>
              <w:t>900</w:t>
            </w:r>
            <w:r w:rsidR="00AF4780" w:rsidRPr="00B20792">
              <w:rPr>
                <w:rFonts w:ascii="Times New Roman" w:hAnsi="Times New Roman" w:cs="Times New Roman"/>
              </w:rPr>
              <w:t>,00</w:t>
            </w:r>
          </w:p>
        </w:tc>
      </w:tr>
      <w:tr w:rsidR="002B7EFC" w:rsidRPr="00E26F19" w:rsidTr="00AF478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EFC" w:rsidRPr="00B20792" w:rsidRDefault="002B7EFC" w:rsidP="00E2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rPr>
                <w:rFonts w:ascii="Times New Roman" w:hAnsi="Times New Roman" w:cs="Times New Roman"/>
                <w:lang w:val="en-US"/>
              </w:rPr>
            </w:pPr>
            <w:r w:rsidRPr="00B20792">
              <w:rPr>
                <w:rFonts w:ascii="Times New Roman" w:hAnsi="Times New Roman" w:cs="Times New Roman"/>
              </w:rPr>
              <w:t>Смазка</w:t>
            </w:r>
            <w:r w:rsidR="00AF4780" w:rsidRPr="00B207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780" w:rsidRPr="00B20792">
              <w:rPr>
                <w:rFonts w:ascii="Times New Roman" w:hAnsi="Times New Roman" w:cs="Times New Roman"/>
                <w:lang w:val="en-US"/>
              </w:rPr>
              <w:t>Akcela</w:t>
            </w:r>
            <w:proofErr w:type="spellEnd"/>
            <w:r w:rsidR="00AF4780" w:rsidRPr="00B2079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F4780" w:rsidRPr="00B20792">
              <w:rPr>
                <w:rFonts w:ascii="Times New Roman" w:hAnsi="Times New Roman" w:cs="Times New Roman"/>
                <w:lang w:val="en-US"/>
              </w:rPr>
              <w:t>Multi Purpo</w:t>
            </w:r>
            <w:r w:rsidR="00B605E1" w:rsidRPr="00B20792">
              <w:rPr>
                <w:rFonts w:ascii="Times New Roman" w:hAnsi="Times New Roman" w:cs="Times New Roman"/>
                <w:lang w:val="en-US"/>
              </w:rPr>
              <w:t>se</w:t>
            </w:r>
            <w:proofErr w:type="spellEnd"/>
            <w:r w:rsidR="00B605E1" w:rsidRPr="00B20792">
              <w:rPr>
                <w:rFonts w:ascii="Times New Roman" w:hAnsi="Times New Roman" w:cs="Times New Roman"/>
                <w:lang w:val="en-US"/>
              </w:rPr>
              <w:t xml:space="preserve"> Grease 241 H 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both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Смазка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2079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239,25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B7EFC" w:rsidRPr="00B20792" w:rsidRDefault="002B7EFC" w:rsidP="00255F64">
            <w:pPr>
              <w:jc w:val="center"/>
              <w:rPr>
                <w:rFonts w:ascii="Times New Roman" w:hAnsi="Times New Roman" w:cs="Times New Roman"/>
              </w:rPr>
            </w:pPr>
            <w:r w:rsidRPr="00B20792">
              <w:rPr>
                <w:rFonts w:ascii="Times New Roman" w:hAnsi="Times New Roman" w:cs="Times New Roman"/>
              </w:rPr>
              <w:t>18</w:t>
            </w:r>
            <w:r w:rsidR="00AF4780" w:rsidRPr="00B20792">
              <w:rPr>
                <w:rFonts w:ascii="Times New Roman" w:hAnsi="Times New Roman" w:cs="Times New Roman"/>
              </w:rPr>
              <w:t xml:space="preserve"> </w:t>
            </w:r>
            <w:r w:rsidRPr="00B20792">
              <w:rPr>
                <w:rFonts w:ascii="Times New Roman" w:hAnsi="Times New Roman" w:cs="Times New Roman"/>
              </w:rPr>
              <w:t>422,25</w:t>
            </w:r>
          </w:p>
        </w:tc>
      </w:tr>
      <w:tr w:rsidR="00E31EEB" w:rsidRPr="00E26F19" w:rsidTr="00AF4780">
        <w:trPr>
          <w:trHeight w:val="315"/>
        </w:trPr>
        <w:tc>
          <w:tcPr>
            <w:tcW w:w="87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F19" w:rsidRPr="00B20792" w:rsidRDefault="00E26F19" w:rsidP="00E31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6F19" w:rsidRPr="00B20792" w:rsidRDefault="00AF4780" w:rsidP="00E26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1 239 662,25</w:t>
            </w:r>
          </w:p>
        </w:tc>
      </w:tr>
    </w:tbl>
    <w:p w:rsidR="008906B1" w:rsidRPr="00E26F19" w:rsidRDefault="008906B1" w:rsidP="008906B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</w:tblGrid>
      <w:tr w:rsidR="00961E1F" w:rsidRPr="00961E1F" w:rsidTr="00961E1F">
        <w:trPr>
          <w:hidden/>
        </w:trPr>
        <w:tc>
          <w:tcPr>
            <w:tcW w:w="10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FA7DCF">
      <w:pPr>
        <w:pStyle w:val="a3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AF4780">
        <w:rPr>
          <w:rFonts w:ascii="Times New Roman" w:hAnsi="Times New Roman" w:cs="Times New Roman"/>
          <w:b/>
        </w:rPr>
        <w:t>2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AF4780">
        <w:rPr>
          <w:rFonts w:ascii="Times New Roman" w:eastAsia="Times New Roman" w:hAnsi="Times New Roman" w:cs="Times New Roman"/>
          <w:lang w:eastAsia="ru-RU"/>
        </w:rPr>
        <w:t>1 239 662,25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FA7DCF" w:rsidRPr="00FA7DCF" w:rsidRDefault="00FA7DCF" w:rsidP="00FA7DCF">
      <w:pPr>
        <w:pStyle w:val="a3"/>
        <w:numPr>
          <w:ilvl w:val="0"/>
          <w:numId w:val="1"/>
        </w:numPr>
        <w:ind w:left="567" w:hanging="436"/>
        <w:jc w:val="both"/>
        <w:rPr>
          <w:rFonts w:ascii="Times New Roman" w:hAnsi="Times New Roman" w:cs="Times New Roman"/>
        </w:rPr>
      </w:pPr>
      <w:r w:rsidRPr="00FA7DCF">
        <w:rPr>
          <w:rFonts w:ascii="Times New Roman" w:hAnsi="Times New Roman" w:cs="Times New Roman"/>
          <w:b/>
        </w:rPr>
        <w:t>Срок поставки товара:</w:t>
      </w:r>
      <w:r w:rsidRPr="00FA7DCF">
        <w:rPr>
          <w:rFonts w:ascii="Times New Roman" w:hAnsi="Times New Roman" w:cs="Times New Roman"/>
        </w:rPr>
        <w:t xml:space="preserve"> 10 (десять) календарных дней.</w:t>
      </w:r>
    </w:p>
    <w:p w:rsidR="00FA7DCF" w:rsidRDefault="00FA7DCF" w:rsidP="00FA7DCF">
      <w:pPr>
        <w:pStyle w:val="a3"/>
        <w:numPr>
          <w:ilvl w:val="0"/>
          <w:numId w:val="2"/>
        </w:numPr>
        <w:spacing w:after="0"/>
        <w:ind w:left="567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FA7DCF" w:rsidRPr="00FA7DCF" w:rsidRDefault="00FA7DCF" w:rsidP="00FA7DCF">
      <w:pPr>
        <w:pStyle w:val="a3"/>
        <w:numPr>
          <w:ilvl w:val="0"/>
          <w:numId w:val="2"/>
        </w:numPr>
        <w:ind w:left="567" w:hanging="436"/>
        <w:jc w:val="both"/>
        <w:rPr>
          <w:rFonts w:ascii="Times New Roman" w:hAnsi="Times New Roman" w:cs="Times New Roman"/>
        </w:rPr>
      </w:pPr>
      <w:r w:rsidRPr="00FA7DCF">
        <w:rPr>
          <w:rFonts w:ascii="Times New Roman" w:hAnsi="Times New Roman" w:cs="Times New Roman"/>
          <w:b/>
        </w:rPr>
        <w:t xml:space="preserve">Условие оплаты: </w:t>
      </w:r>
      <w:r w:rsidRPr="00FA7DCF">
        <w:rPr>
          <w:rFonts w:ascii="Times New Roman" w:hAnsi="Times New Roman" w:cs="Times New Roman"/>
        </w:rPr>
        <w:t>100%</w:t>
      </w:r>
      <w:r w:rsidRPr="00FA7DCF">
        <w:rPr>
          <w:rFonts w:ascii="Times New Roman" w:hAnsi="Times New Roman" w:cs="Times New Roman"/>
          <w:b/>
        </w:rPr>
        <w:t xml:space="preserve"> </w:t>
      </w:r>
      <w:r w:rsidRPr="00FA7DCF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FA7DCF" w:rsidRDefault="00FA7DCF" w:rsidP="00FA7DCF">
      <w:pPr>
        <w:pStyle w:val="a3"/>
        <w:numPr>
          <w:ilvl w:val="0"/>
          <w:numId w:val="3"/>
        </w:numPr>
        <w:ind w:left="567"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91976"/>
    <w:rsid w:val="000A573A"/>
    <w:rsid w:val="000E77C7"/>
    <w:rsid w:val="0016134F"/>
    <w:rsid w:val="001D274E"/>
    <w:rsid w:val="001D4FCF"/>
    <w:rsid w:val="001F2C2A"/>
    <w:rsid w:val="00226B70"/>
    <w:rsid w:val="00233652"/>
    <w:rsid w:val="00233B36"/>
    <w:rsid w:val="00253743"/>
    <w:rsid w:val="00255F64"/>
    <w:rsid w:val="00270EA0"/>
    <w:rsid w:val="00293F52"/>
    <w:rsid w:val="002B7EFC"/>
    <w:rsid w:val="002C28EE"/>
    <w:rsid w:val="0030239B"/>
    <w:rsid w:val="0031424D"/>
    <w:rsid w:val="0034780F"/>
    <w:rsid w:val="0036081B"/>
    <w:rsid w:val="00387416"/>
    <w:rsid w:val="003D3FDA"/>
    <w:rsid w:val="003D4716"/>
    <w:rsid w:val="00405D49"/>
    <w:rsid w:val="00414267"/>
    <w:rsid w:val="00414941"/>
    <w:rsid w:val="00447FE8"/>
    <w:rsid w:val="00463241"/>
    <w:rsid w:val="00482222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A776B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822CF"/>
    <w:rsid w:val="00AB4EBC"/>
    <w:rsid w:val="00AF4780"/>
    <w:rsid w:val="00B20792"/>
    <w:rsid w:val="00B269CA"/>
    <w:rsid w:val="00B4683F"/>
    <w:rsid w:val="00B605E1"/>
    <w:rsid w:val="00B6558A"/>
    <w:rsid w:val="00B846F7"/>
    <w:rsid w:val="00BD3DAE"/>
    <w:rsid w:val="00BE244C"/>
    <w:rsid w:val="00BF26C6"/>
    <w:rsid w:val="00C4355F"/>
    <w:rsid w:val="00C4595B"/>
    <w:rsid w:val="00C573B2"/>
    <w:rsid w:val="00CA1140"/>
    <w:rsid w:val="00CA5179"/>
    <w:rsid w:val="00CB5C31"/>
    <w:rsid w:val="00CD7E58"/>
    <w:rsid w:val="00CE1DEF"/>
    <w:rsid w:val="00D272A0"/>
    <w:rsid w:val="00D3051D"/>
    <w:rsid w:val="00DE14A2"/>
    <w:rsid w:val="00E26F19"/>
    <w:rsid w:val="00E31EEB"/>
    <w:rsid w:val="00E401FF"/>
    <w:rsid w:val="00E50DD6"/>
    <w:rsid w:val="00E52522"/>
    <w:rsid w:val="00E5333A"/>
    <w:rsid w:val="00E6752B"/>
    <w:rsid w:val="00F65D90"/>
    <w:rsid w:val="00F85543"/>
    <w:rsid w:val="00FA7DCF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FF30-41B2-4764-8E17-43634AC2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2015-01-12T08:20:00Z</cp:lastPrinted>
  <dcterms:created xsi:type="dcterms:W3CDTF">2013-12-20T08:33:00Z</dcterms:created>
  <dcterms:modified xsi:type="dcterms:W3CDTF">2015-02-17T14:42:00Z</dcterms:modified>
</cp:coreProperties>
</file>